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A37" w:rsidRPr="00876417" w:rsidRDefault="003E0A37" w:rsidP="00BF254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876417">
        <w:rPr>
          <w:rFonts w:ascii="Times New Roman" w:eastAsia="Times New Roman" w:hAnsi="Times New Roman" w:cs="Times New Roman"/>
          <w:sz w:val="26"/>
          <w:szCs w:val="26"/>
        </w:rPr>
        <w:t>Пояснительная записка</w:t>
      </w:r>
    </w:p>
    <w:p w:rsidR="00876417" w:rsidRPr="00876417" w:rsidRDefault="003E0A37" w:rsidP="00BF2540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876417">
        <w:rPr>
          <w:rFonts w:ascii="Times New Roman" w:eastAsia="Times New Roman" w:hAnsi="Times New Roman" w:cs="Times New Roman"/>
          <w:sz w:val="26"/>
          <w:szCs w:val="26"/>
        </w:rPr>
        <w:t>к проекту решения Думы Ольгинского муниципального округа Приморского края</w:t>
      </w:r>
      <w:r w:rsidR="00655421" w:rsidRPr="00876417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="00B57117" w:rsidRPr="00876417">
        <w:rPr>
          <w:rFonts w:ascii="Times New Roman" w:hAnsi="Times New Roman" w:cs="Times New Roman"/>
          <w:sz w:val="26"/>
          <w:szCs w:val="26"/>
        </w:rPr>
        <w:t>Об установлении границ на территории территориального общественного самоуправления «</w:t>
      </w:r>
      <w:r w:rsidR="00862C46">
        <w:rPr>
          <w:rFonts w:ascii="Times New Roman" w:hAnsi="Times New Roman" w:cs="Times New Roman"/>
          <w:sz w:val="26"/>
          <w:szCs w:val="26"/>
        </w:rPr>
        <w:t xml:space="preserve">КМНС </w:t>
      </w:r>
      <w:proofErr w:type="spellStart"/>
      <w:r w:rsidR="00862C46">
        <w:rPr>
          <w:rFonts w:ascii="Times New Roman" w:hAnsi="Times New Roman" w:cs="Times New Roman"/>
          <w:sz w:val="26"/>
          <w:szCs w:val="26"/>
        </w:rPr>
        <w:t>Михайловцы</w:t>
      </w:r>
      <w:proofErr w:type="spellEnd"/>
      <w:r w:rsidR="00B57117" w:rsidRPr="00876417">
        <w:rPr>
          <w:rFonts w:ascii="Times New Roman" w:hAnsi="Times New Roman" w:cs="Times New Roman"/>
          <w:sz w:val="26"/>
          <w:szCs w:val="26"/>
        </w:rPr>
        <w:t>»</w:t>
      </w:r>
    </w:p>
    <w:p w:rsidR="00876417" w:rsidRPr="00876417" w:rsidRDefault="00876417" w:rsidP="00BF2540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876417">
        <w:rPr>
          <w:rFonts w:ascii="Times New Roman" w:hAnsi="Times New Roman" w:cs="Times New Roman"/>
          <w:sz w:val="26"/>
          <w:szCs w:val="26"/>
        </w:rPr>
        <w:t xml:space="preserve">в </w:t>
      </w:r>
      <w:r w:rsidR="00862C46">
        <w:rPr>
          <w:rFonts w:ascii="Times New Roman" w:hAnsi="Times New Roman" w:cs="Times New Roman"/>
          <w:sz w:val="26"/>
          <w:szCs w:val="26"/>
        </w:rPr>
        <w:t>с.</w:t>
      </w:r>
      <w:r w:rsidRPr="00876417">
        <w:rPr>
          <w:rFonts w:ascii="Times New Roman" w:hAnsi="Times New Roman" w:cs="Times New Roman"/>
          <w:sz w:val="26"/>
          <w:szCs w:val="26"/>
        </w:rPr>
        <w:t xml:space="preserve"> </w:t>
      </w:r>
      <w:r w:rsidR="00862C46">
        <w:rPr>
          <w:rFonts w:ascii="Times New Roman" w:hAnsi="Times New Roman" w:cs="Times New Roman"/>
          <w:sz w:val="26"/>
          <w:szCs w:val="26"/>
        </w:rPr>
        <w:t>Михайловка</w:t>
      </w:r>
      <w:r w:rsidRPr="00876417">
        <w:rPr>
          <w:rFonts w:ascii="Times New Roman" w:hAnsi="Times New Roman" w:cs="Times New Roman"/>
          <w:sz w:val="26"/>
          <w:szCs w:val="26"/>
        </w:rPr>
        <w:t xml:space="preserve"> Ольгинского муниципального округа Приморского края</w:t>
      </w:r>
    </w:p>
    <w:p w:rsidR="00A811F2" w:rsidRPr="00876417" w:rsidRDefault="00A811F2" w:rsidP="00BF2540">
      <w:pPr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655421" w:rsidRPr="00876417" w:rsidRDefault="00352DC5" w:rsidP="00352D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76417">
        <w:rPr>
          <w:rFonts w:ascii="Times New Roman" w:eastAsia="Times New Roman" w:hAnsi="Times New Roman" w:cs="Times New Roman"/>
          <w:sz w:val="26"/>
          <w:szCs w:val="26"/>
        </w:rPr>
        <w:t>В соответствии с Положением о территориальном общественном самоуправлении в Ольгинском муниципальном округе, утвержденным решением Думы Ольгинского муниципального округа Приморского края от 30.05.2023 № 67-НПА (далее - Положение) в Думу Ольгинского муниципального округа поступило обращение администрации Ольгинского муниципального округа Приморского края об установлении границ территории территориального общественного самоуправления «</w:t>
      </w:r>
      <w:r w:rsidR="00862C46">
        <w:rPr>
          <w:rFonts w:ascii="Times New Roman" w:eastAsia="Times New Roman" w:hAnsi="Times New Roman" w:cs="Times New Roman"/>
          <w:sz w:val="26"/>
          <w:szCs w:val="26"/>
        </w:rPr>
        <w:t xml:space="preserve">КМНС </w:t>
      </w:r>
      <w:proofErr w:type="spellStart"/>
      <w:r w:rsidR="00862C46">
        <w:rPr>
          <w:rFonts w:ascii="Times New Roman" w:eastAsia="Times New Roman" w:hAnsi="Times New Roman" w:cs="Times New Roman"/>
          <w:sz w:val="26"/>
          <w:szCs w:val="26"/>
        </w:rPr>
        <w:t>Михаловцы</w:t>
      </w:r>
      <w:proofErr w:type="spellEnd"/>
      <w:r w:rsidRPr="00876417">
        <w:rPr>
          <w:rFonts w:ascii="Times New Roman" w:eastAsia="Times New Roman" w:hAnsi="Times New Roman" w:cs="Times New Roman"/>
          <w:sz w:val="26"/>
          <w:szCs w:val="26"/>
        </w:rPr>
        <w:t xml:space="preserve">» </w:t>
      </w:r>
      <w:r w:rsidR="004855A1" w:rsidRPr="00876417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r w:rsidR="00862C46">
        <w:rPr>
          <w:rFonts w:ascii="Times New Roman" w:eastAsia="Times New Roman" w:hAnsi="Times New Roman" w:cs="Times New Roman"/>
          <w:sz w:val="26"/>
          <w:szCs w:val="26"/>
        </w:rPr>
        <w:t>с. Михайловка</w:t>
      </w:r>
      <w:r w:rsidR="004855A1" w:rsidRPr="00876417">
        <w:rPr>
          <w:rFonts w:ascii="Times New Roman" w:eastAsia="Times New Roman" w:hAnsi="Times New Roman" w:cs="Times New Roman"/>
          <w:sz w:val="26"/>
          <w:szCs w:val="26"/>
        </w:rPr>
        <w:t xml:space="preserve"> Ольгинского муниципального округа Приморского края </w:t>
      </w:r>
      <w:r w:rsidR="00DA106F" w:rsidRPr="00876417">
        <w:rPr>
          <w:rFonts w:ascii="Times New Roman" w:eastAsia="Times New Roman" w:hAnsi="Times New Roman" w:cs="Times New Roman"/>
          <w:sz w:val="26"/>
          <w:szCs w:val="26"/>
        </w:rPr>
        <w:t xml:space="preserve">с приложением протокола и решения комиссии по согласованию границ территорий осуществления территориального общественного самоуправления. </w:t>
      </w:r>
      <w:bookmarkStart w:id="0" w:name="_GoBack"/>
      <w:bookmarkEnd w:id="0"/>
    </w:p>
    <w:p w:rsidR="00352DC5" w:rsidRPr="00876417" w:rsidRDefault="00DA106F" w:rsidP="00B57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76417">
        <w:rPr>
          <w:rFonts w:ascii="Times New Roman" w:eastAsia="Times New Roman" w:hAnsi="Times New Roman" w:cs="Times New Roman"/>
          <w:sz w:val="26"/>
          <w:szCs w:val="26"/>
        </w:rPr>
        <w:t>Согласно представленному</w:t>
      </w:r>
      <w:r w:rsidR="001C0AE1" w:rsidRPr="00876417">
        <w:rPr>
          <w:rFonts w:ascii="Times New Roman" w:eastAsia="Times New Roman" w:hAnsi="Times New Roman" w:cs="Times New Roman"/>
          <w:sz w:val="26"/>
          <w:szCs w:val="26"/>
        </w:rPr>
        <w:t xml:space="preserve"> решению комиссии границы ТОС «</w:t>
      </w:r>
      <w:r w:rsidR="00862C46">
        <w:rPr>
          <w:rFonts w:ascii="Times New Roman" w:eastAsia="Times New Roman" w:hAnsi="Times New Roman" w:cs="Times New Roman"/>
          <w:sz w:val="26"/>
          <w:szCs w:val="26"/>
        </w:rPr>
        <w:t xml:space="preserve">КМНС </w:t>
      </w:r>
      <w:proofErr w:type="spellStart"/>
      <w:r w:rsidR="00862C46">
        <w:rPr>
          <w:rFonts w:ascii="Times New Roman" w:eastAsia="Times New Roman" w:hAnsi="Times New Roman" w:cs="Times New Roman"/>
          <w:sz w:val="26"/>
          <w:szCs w:val="26"/>
        </w:rPr>
        <w:t>Михайловцы</w:t>
      </w:r>
      <w:proofErr w:type="spellEnd"/>
      <w:r w:rsidRPr="00876417">
        <w:rPr>
          <w:rFonts w:ascii="Times New Roman" w:eastAsia="Times New Roman" w:hAnsi="Times New Roman" w:cs="Times New Roman"/>
          <w:sz w:val="26"/>
          <w:szCs w:val="26"/>
        </w:rPr>
        <w:t xml:space="preserve">» согласованы </w:t>
      </w:r>
      <w:r w:rsidR="00862C46"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876417">
        <w:rPr>
          <w:rFonts w:ascii="Times New Roman" w:eastAsia="Times New Roman" w:hAnsi="Times New Roman" w:cs="Times New Roman"/>
          <w:sz w:val="26"/>
          <w:szCs w:val="26"/>
        </w:rPr>
        <w:t>.</w:t>
      </w:r>
      <w:r w:rsidR="00C76282" w:rsidRPr="00876417">
        <w:rPr>
          <w:rFonts w:ascii="Times New Roman" w:eastAsia="Times New Roman" w:hAnsi="Times New Roman" w:cs="Times New Roman"/>
          <w:sz w:val="26"/>
          <w:szCs w:val="26"/>
        </w:rPr>
        <w:t>01</w:t>
      </w:r>
      <w:r w:rsidRPr="00876417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862C46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876417">
        <w:rPr>
          <w:rFonts w:ascii="Times New Roman" w:eastAsia="Times New Roman" w:hAnsi="Times New Roman" w:cs="Times New Roman"/>
          <w:sz w:val="26"/>
          <w:szCs w:val="26"/>
        </w:rPr>
        <w:t xml:space="preserve"> года. На основании изложенного, необходимо приняти</w:t>
      </w:r>
      <w:r w:rsidR="00876417" w:rsidRPr="00876417">
        <w:rPr>
          <w:rFonts w:ascii="Times New Roman" w:eastAsia="Times New Roman" w:hAnsi="Times New Roman" w:cs="Times New Roman"/>
          <w:sz w:val="26"/>
          <w:szCs w:val="26"/>
        </w:rPr>
        <w:t>е решение</w:t>
      </w:r>
      <w:r w:rsidRPr="00876417">
        <w:rPr>
          <w:rFonts w:ascii="Times New Roman" w:eastAsia="Times New Roman" w:hAnsi="Times New Roman" w:cs="Times New Roman"/>
          <w:sz w:val="26"/>
          <w:szCs w:val="26"/>
        </w:rPr>
        <w:t xml:space="preserve"> Думы Ольгинского муниципального округа Приморского края «Об установлении границ территориального общественного самоуправления «</w:t>
      </w:r>
      <w:r w:rsidR="00862C46">
        <w:rPr>
          <w:rFonts w:ascii="Times New Roman" w:eastAsia="Times New Roman" w:hAnsi="Times New Roman" w:cs="Times New Roman"/>
          <w:sz w:val="26"/>
          <w:szCs w:val="26"/>
        </w:rPr>
        <w:t xml:space="preserve">КМНС </w:t>
      </w:r>
      <w:proofErr w:type="spellStart"/>
      <w:r w:rsidR="00862C46">
        <w:rPr>
          <w:rFonts w:ascii="Times New Roman" w:eastAsia="Times New Roman" w:hAnsi="Times New Roman" w:cs="Times New Roman"/>
          <w:sz w:val="26"/>
          <w:szCs w:val="26"/>
        </w:rPr>
        <w:t>Михайловцы</w:t>
      </w:r>
      <w:proofErr w:type="spellEnd"/>
      <w:r w:rsidRPr="00876417">
        <w:rPr>
          <w:rFonts w:ascii="Times New Roman" w:eastAsia="Times New Roman" w:hAnsi="Times New Roman" w:cs="Times New Roman"/>
          <w:sz w:val="26"/>
          <w:szCs w:val="26"/>
        </w:rPr>
        <w:t>»</w:t>
      </w:r>
      <w:r w:rsidR="00876417" w:rsidRPr="00876417">
        <w:rPr>
          <w:rFonts w:ascii="Times New Roman" w:eastAsia="Times New Roman" w:hAnsi="Times New Roman" w:cs="Times New Roman"/>
          <w:sz w:val="26"/>
          <w:szCs w:val="26"/>
        </w:rPr>
        <w:t xml:space="preserve"> в </w:t>
      </w:r>
      <w:r w:rsidR="00862C46">
        <w:rPr>
          <w:rFonts w:ascii="Times New Roman" w:eastAsia="Times New Roman" w:hAnsi="Times New Roman" w:cs="Times New Roman"/>
          <w:sz w:val="26"/>
          <w:szCs w:val="26"/>
        </w:rPr>
        <w:t>с. Михайловка</w:t>
      </w:r>
      <w:r w:rsidR="00876417" w:rsidRPr="00876417">
        <w:rPr>
          <w:rFonts w:ascii="Times New Roman" w:eastAsia="Times New Roman" w:hAnsi="Times New Roman" w:cs="Times New Roman"/>
          <w:sz w:val="26"/>
          <w:szCs w:val="26"/>
        </w:rPr>
        <w:t xml:space="preserve"> Ольгинского муниципального округа Приморского края</w:t>
      </w:r>
      <w:r w:rsidRPr="00876417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352DC5" w:rsidRDefault="00352DC5" w:rsidP="00B57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2540" w:rsidRPr="00BF2540" w:rsidRDefault="00BF2540" w:rsidP="00BF254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F2540">
        <w:rPr>
          <w:rFonts w:ascii="Times New Roman" w:eastAsia="Times New Roman" w:hAnsi="Times New Roman" w:cs="Times New Roman"/>
          <w:sz w:val="26"/>
          <w:szCs w:val="26"/>
        </w:rPr>
        <w:t>Финансово-экономическое обоснование</w:t>
      </w:r>
    </w:p>
    <w:p w:rsidR="00BF2540" w:rsidRPr="00BF2540" w:rsidRDefault="00BF2540" w:rsidP="00BF254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F2540">
        <w:rPr>
          <w:rFonts w:ascii="Times New Roman" w:eastAsia="Times New Roman" w:hAnsi="Times New Roman" w:cs="Times New Roman"/>
          <w:sz w:val="26"/>
          <w:szCs w:val="26"/>
        </w:rPr>
        <w:t>к проекту решения Думы Ольгинского муниципального округа</w:t>
      </w:r>
    </w:p>
    <w:p w:rsidR="00BF2540" w:rsidRPr="00BF2540" w:rsidRDefault="00BF2540" w:rsidP="00BF254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BF2540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BF2540">
        <w:rPr>
          <w:rFonts w:ascii="Times New Roman" w:eastAsia="Times New Roman" w:hAnsi="Times New Roman" w:cs="Times New Roman"/>
          <w:bCs/>
          <w:sz w:val="26"/>
          <w:szCs w:val="26"/>
        </w:rPr>
        <w:t>Об установлении границ территории территориального общественного самоуправления «</w:t>
      </w:r>
      <w:r w:rsidR="00862C46">
        <w:rPr>
          <w:rFonts w:ascii="Times New Roman" w:eastAsia="Times New Roman" w:hAnsi="Times New Roman" w:cs="Times New Roman"/>
          <w:bCs/>
          <w:sz w:val="26"/>
          <w:szCs w:val="26"/>
        </w:rPr>
        <w:t xml:space="preserve">КМНС </w:t>
      </w:r>
      <w:proofErr w:type="spellStart"/>
      <w:r w:rsidR="00862C46">
        <w:rPr>
          <w:rFonts w:ascii="Times New Roman" w:eastAsia="Times New Roman" w:hAnsi="Times New Roman" w:cs="Times New Roman"/>
          <w:bCs/>
          <w:sz w:val="26"/>
          <w:szCs w:val="26"/>
        </w:rPr>
        <w:t>Михайловцы</w:t>
      </w:r>
      <w:proofErr w:type="spellEnd"/>
      <w:r w:rsidRPr="00BF2540">
        <w:rPr>
          <w:rFonts w:ascii="Times New Roman" w:eastAsia="Times New Roman" w:hAnsi="Times New Roman" w:cs="Times New Roman"/>
          <w:bCs/>
          <w:sz w:val="26"/>
          <w:szCs w:val="26"/>
        </w:rPr>
        <w:t>»</w:t>
      </w:r>
      <w:r w:rsidRPr="00BF25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F2540">
        <w:rPr>
          <w:rFonts w:ascii="Times New Roman" w:eastAsia="Times New Roman" w:hAnsi="Times New Roman" w:cs="Times New Roman"/>
          <w:bCs/>
          <w:sz w:val="26"/>
          <w:szCs w:val="26"/>
        </w:rPr>
        <w:t xml:space="preserve">в </w:t>
      </w:r>
      <w:r w:rsidR="00862C46">
        <w:rPr>
          <w:rFonts w:ascii="Times New Roman" w:eastAsia="Times New Roman" w:hAnsi="Times New Roman" w:cs="Times New Roman"/>
          <w:bCs/>
          <w:sz w:val="26"/>
          <w:szCs w:val="26"/>
        </w:rPr>
        <w:t>с. Михайловка</w:t>
      </w:r>
      <w:r w:rsidRPr="00BF2540">
        <w:rPr>
          <w:rFonts w:ascii="Times New Roman" w:eastAsia="Times New Roman" w:hAnsi="Times New Roman" w:cs="Times New Roman"/>
          <w:bCs/>
          <w:sz w:val="26"/>
          <w:szCs w:val="26"/>
        </w:rPr>
        <w:t xml:space="preserve"> Ольгинского муниципального округа Приморского края</w:t>
      </w:r>
    </w:p>
    <w:p w:rsidR="00BF2540" w:rsidRPr="00BF2540" w:rsidRDefault="00BF2540" w:rsidP="00BF25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96B10" w:rsidRDefault="00BF2540" w:rsidP="003E0A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2540">
        <w:rPr>
          <w:rFonts w:ascii="Times New Roman" w:eastAsia="Times New Roman" w:hAnsi="Times New Roman" w:cs="Times New Roman"/>
          <w:sz w:val="26"/>
          <w:szCs w:val="26"/>
        </w:rPr>
        <w:t>Принятие проекта решения Думой Ольгинского муниципального округа Приморского края «</w:t>
      </w:r>
      <w:r w:rsidRPr="00BF2540">
        <w:rPr>
          <w:rFonts w:ascii="Times New Roman" w:eastAsia="Times New Roman" w:hAnsi="Times New Roman" w:cs="Times New Roman"/>
          <w:bCs/>
          <w:sz w:val="26"/>
          <w:szCs w:val="26"/>
        </w:rPr>
        <w:t>Об установлении границ территории территориального общественного самоуправления «</w:t>
      </w:r>
      <w:r w:rsidR="00862C46">
        <w:rPr>
          <w:rFonts w:ascii="Times New Roman" w:eastAsia="Times New Roman" w:hAnsi="Times New Roman" w:cs="Times New Roman"/>
          <w:bCs/>
          <w:sz w:val="26"/>
          <w:szCs w:val="26"/>
        </w:rPr>
        <w:t xml:space="preserve">КМНС </w:t>
      </w:r>
      <w:proofErr w:type="spellStart"/>
      <w:r w:rsidR="00862C46">
        <w:rPr>
          <w:rFonts w:ascii="Times New Roman" w:eastAsia="Times New Roman" w:hAnsi="Times New Roman" w:cs="Times New Roman"/>
          <w:bCs/>
          <w:sz w:val="26"/>
          <w:szCs w:val="26"/>
        </w:rPr>
        <w:t>Михайловцы</w:t>
      </w:r>
      <w:proofErr w:type="spellEnd"/>
      <w:r w:rsidRPr="00BF2540">
        <w:rPr>
          <w:rFonts w:ascii="Times New Roman" w:eastAsia="Times New Roman" w:hAnsi="Times New Roman" w:cs="Times New Roman"/>
          <w:bCs/>
          <w:sz w:val="26"/>
          <w:szCs w:val="26"/>
        </w:rPr>
        <w:t>»</w:t>
      </w:r>
      <w:r w:rsidRPr="00BF25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F2540">
        <w:rPr>
          <w:rFonts w:ascii="Times New Roman" w:eastAsia="Times New Roman" w:hAnsi="Times New Roman" w:cs="Times New Roman"/>
          <w:bCs/>
          <w:sz w:val="26"/>
          <w:szCs w:val="26"/>
        </w:rPr>
        <w:t xml:space="preserve">в </w:t>
      </w:r>
      <w:r w:rsidR="00862C46">
        <w:rPr>
          <w:rFonts w:ascii="Times New Roman" w:eastAsia="Times New Roman" w:hAnsi="Times New Roman" w:cs="Times New Roman"/>
          <w:bCs/>
          <w:sz w:val="26"/>
          <w:szCs w:val="26"/>
        </w:rPr>
        <w:t>с. Михайловка</w:t>
      </w:r>
      <w:r w:rsidRPr="00BF2540">
        <w:rPr>
          <w:rFonts w:ascii="Times New Roman" w:eastAsia="Times New Roman" w:hAnsi="Times New Roman" w:cs="Times New Roman"/>
          <w:bCs/>
          <w:sz w:val="26"/>
          <w:szCs w:val="26"/>
        </w:rPr>
        <w:t xml:space="preserve"> Ольгинского муниципального округа Приморского края </w:t>
      </w:r>
      <w:r w:rsidRPr="00BF2540">
        <w:rPr>
          <w:rFonts w:ascii="Times New Roman" w:eastAsia="Times New Roman" w:hAnsi="Times New Roman" w:cs="Times New Roman"/>
          <w:sz w:val="26"/>
          <w:szCs w:val="26"/>
        </w:rPr>
        <w:t>не потребует дополнительных расходов, покрываемых за счет бюджета Ольгинского муниципального округа, а также каких – либо изменений финансовых обязательств Ольгинского муниципального округа.</w:t>
      </w:r>
    </w:p>
    <w:p w:rsidR="0095117B" w:rsidRDefault="0095117B" w:rsidP="003E0A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5117B" w:rsidRPr="0055019F" w:rsidRDefault="0095117B" w:rsidP="0095117B">
      <w:pPr>
        <w:pStyle w:val="ConsPlusTitle"/>
        <w:ind w:firstLine="708"/>
        <w:jc w:val="center"/>
        <w:outlineLvl w:val="0"/>
        <w:rPr>
          <w:rFonts w:ascii="Times New Roman" w:eastAsiaTheme="minorHAnsi" w:hAnsi="Times New Roman" w:cs="Times New Roman"/>
          <w:b w:val="0"/>
          <w:sz w:val="26"/>
          <w:szCs w:val="26"/>
        </w:rPr>
      </w:pPr>
      <w:r w:rsidRPr="0055019F">
        <w:rPr>
          <w:rFonts w:ascii="Times New Roman" w:hAnsi="Times New Roman" w:cs="Times New Roman"/>
          <w:b w:val="0"/>
          <w:sz w:val="26"/>
          <w:szCs w:val="26"/>
        </w:rPr>
        <w:t xml:space="preserve">Перечень муниципальных правовых актов, подлежащих признанию утратившими силу, изменению, приостановлению или принятию в связи с принятием проекта решения Думы Ольгинского муниципального округа Приморского края </w:t>
      </w:r>
      <w:r>
        <w:rPr>
          <w:rFonts w:ascii="Times New Roman" w:eastAsiaTheme="minorHAnsi" w:hAnsi="Times New Roman" w:cs="Times New Roman"/>
          <w:b w:val="0"/>
          <w:sz w:val="26"/>
          <w:szCs w:val="26"/>
        </w:rPr>
        <w:t>«</w:t>
      </w:r>
      <w:r w:rsidRPr="0095117B">
        <w:rPr>
          <w:rFonts w:ascii="Times New Roman" w:eastAsiaTheme="minorHAnsi" w:hAnsi="Times New Roman" w:cs="Times New Roman"/>
          <w:b w:val="0"/>
          <w:sz w:val="26"/>
          <w:szCs w:val="26"/>
        </w:rPr>
        <w:t xml:space="preserve">Об установлении границ территории территориального общественного самоуправления «КМНС </w:t>
      </w:r>
      <w:proofErr w:type="spellStart"/>
      <w:r w:rsidRPr="0095117B">
        <w:rPr>
          <w:rFonts w:ascii="Times New Roman" w:eastAsiaTheme="minorHAnsi" w:hAnsi="Times New Roman" w:cs="Times New Roman"/>
          <w:b w:val="0"/>
          <w:sz w:val="26"/>
          <w:szCs w:val="26"/>
        </w:rPr>
        <w:t>Михайловцы</w:t>
      </w:r>
      <w:proofErr w:type="spellEnd"/>
      <w:r w:rsidRPr="0055019F">
        <w:rPr>
          <w:rFonts w:ascii="Times New Roman" w:eastAsiaTheme="minorHAnsi" w:hAnsi="Times New Roman" w:cs="Times New Roman"/>
          <w:b w:val="0"/>
          <w:sz w:val="26"/>
          <w:szCs w:val="26"/>
        </w:rPr>
        <w:t>»</w:t>
      </w:r>
      <w:r>
        <w:rPr>
          <w:rFonts w:ascii="Times New Roman" w:eastAsiaTheme="minorHAnsi" w:hAnsi="Times New Roman" w:cs="Times New Roman"/>
          <w:b w:val="0"/>
          <w:sz w:val="26"/>
          <w:szCs w:val="26"/>
        </w:rPr>
        <w:t xml:space="preserve"> </w:t>
      </w:r>
      <w:r w:rsidRPr="0095117B">
        <w:rPr>
          <w:rFonts w:ascii="Times New Roman" w:eastAsiaTheme="minorHAnsi" w:hAnsi="Times New Roman" w:cs="Times New Roman"/>
          <w:b w:val="0"/>
          <w:sz w:val="26"/>
          <w:szCs w:val="26"/>
        </w:rPr>
        <w:t>в с. Михайловка Ольгинского муниципального округа Приморского края</w:t>
      </w:r>
    </w:p>
    <w:p w:rsidR="0095117B" w:rsidRPr="0055019F" w:rsidRDefault="0095117B" w:rsidP="0095117B">
      <w:pPr>
        <w:pStyle w:val="ConsPlusTitle"/>
        <w:ind w:firstLine="708"/>
        <w:jc w:val="center"/>
        <w:outlineLvl w:val="0"/>
        <w:rPr>
          <w:rFonts w:ascii="Times New Roman" w:eastAsiaTheme="minorHAnsi" w:hAnsi="Times New Roman" w:cs="Times New Roman"/>
          <w:sz w:val="26"/>
          <w:szCs w:val="26"/>
        </w:rPr>
      </w:pPr>
    </w:p>
    <w:p w:rsidR="0095117B" w:rsidRDefault="0095117B" w:rsidP="009511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19F">
        <w:rPr>
          <w:rFonts w:ascii="Times New Roman" w:hAnsi="Times New Roman" w:cs="Times New Roman"/>
          <w:sz w:val="26"/>
          <w:szCs w:val="26"/>
        </w:rPr>
        <w:t>Принятие проекта решения Думы Ол</w:t>
      </w:r>
      <w:r>
        <w:rPr>
          <w:rFonts w:ascii="Times New Roman" w:hAnsi="Times New Roman" w:cs="Times New Roman"/>
          <w:sz w:val="26"/>
          <w:szCs w:val="26"/>
        </w:rPr>
        <w:t>ьгинского муниципального округа «</w:t>
      </w:r>
      <w:r w:rsidRPr="0095117B">
        <w:rPr>
          <w:rFonts w:ascii="Times New Roman" w:hAnsi="Times New Roman" w:cs="Times New Roman"/>
          <w:sz w:val="26"/>
          <w:szCs w:val="26"/>
        </w:rPr>
        <w:t xml:space="preserve">Об установлении границ территории территориального общественного самоуправления «КМНС </w:t>
      </w:r>
      <w:proofErr w:type="spellStart"/>
      <w:r w:rsidRPr="0095117B">
        <w:rPr>
          <w:rFonts w:ascii="Times New Roman" w:hAnsi="Times New Roman" w:cs="Times New Roman"/>
          <w:sz w:val="26"/>
          <w:szCs w:val="26"/>
        </w:rPr>
        <w:t>Михайловцы</w:t>
      </w:r>
      <w:proofErr w:type="spellEnd"/>
      <w:r w:rsidRPr="0095117B">
        <w:rPr>
          <w:rFonts w:ascii="Times New Roman" w:hAnsi="Times New Roman" w:cs="Times New Roman"/>
          <w:sz w:val="26"/>
          <w:szCs w:val="26"/>
        </w:rPr>
        <w:t>» в с. Михайловка Ольгинского муниципального округа Приморского края</w:t>
      </w:r>
      <w:r w:rsidRPr="0055019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не потребует внесения</w:t>
      </w:r>
      <w:r w:rsidRPr="0055019F">
        <w:rPr>
          <w:rFonts w:ascii="Times New Roman" w:hAnsi="Times New Roman" w:cs="Times New Roman"/>
          <w:sz w:val="26"/>
          <w:szCs w:val="26"/>
        </w:rPr>
        <w:t xml:space="preserve"> изменений в муниципальные право</w:t>
      </w:r>
      <w:r>
        <w:rPr>
          <w:rFonts w:ascii="Times New Roman" w:hAnsi="Times New Roman" w:cs="Times New Roman"/>
          <w:sz w:val="26"/>
          <w:szCs w:val="26"/>
        </w:rPr>
        <w:t>вые акты и не повлечет признания</w:t>
      </w:r>
      <w:r w:rsidRPr="0055019F">
        <w:rPr>
          <w:rFonts w:ascii="Times New Roman" w:hAnsi="Times New Roman" w:cs="Times New Roman"/>
          <w:sz w:val="26"/>
          <w:szCs w:val="26"/>
        </w:rPr>
        <w:t xml:space="preserve"> утратившими силу муниципальных правовых актов.</w:t>
      </w:r>
    </w:p>
    <w:sectPr w:rsidR="0095117B" w:rsidSect="008E3F7C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4DE"/>
    <w:rsid w:val="000062EF"/>
    <w:rsid w:val="00090523"/>
    <w:rsid w:val="000F57D2"/>
    <w:rsid w:val="000F7A37"/>
    <w:rsid w:val="00116A46"/>
    <w:rsid w:val="001577FE"/>
    <w:rsid w:val="001964DE"/>
    <w:rsid w:val="00196B10"/>
    <w:rsid w:val="001C0AE1"/>
    <w:rsid w:val="002778FB"/>
    <w:rsid w:val="0033581E"/>
    <w:rsid w:val="00352DC5"/>
    <w:rsid w:val="003B4AE4"/>
    <w:rsid w:val="003E0A37"/>
    <w:rsid w:val="00464C1C"/>
    <w:rsid w:val="004855A1"/>
    <w:rsid w:val="0049682D"/>
    <w:rsid w:val="004A51B2"/>
    <w:rsid w:val="004C4D86"/>
    <w:rsid w:val="00506623"/>
    <w:rsid w:val="00606C5A"/>
    <w:rsid w:val="00655421"/>
    <w:rsid w:val="006F418A"/>
    <w:rsid w:val="006F590D"/>
    <w:rsid w:val="0075702E"/>
    <w:rsid w:val="0077681E"/>
    <w:rsid w:val="007B0C61"/>
    <w:rsid w:val="007F3512"/>
    <w:rsid w:val="007F547E"/>
    <w:rsid w:val="00862C46"/>
    <w:rsid w:val="00876417"/>
    <w:rsid w:val="0088286F"/>
    <w:rsid w:val="0095117B"/>
    <w:rsid w:val="009C4E5C"/>
    <w:rsid w:val="00A378B3"/>
    <w:rsid w:val="00A811F2"/>
    <w:rsid w:val="00AB6BE4"/>
    <w:rsid w:val="00AD2144"/>
    <w:rsid w:val="00B46DFE"/>
    <w:rsid w:val="00B57117"/>
    <w:rsid w:val="00BD3497"/>
    <w:rsid w:val="00BF2540"/>
    <w:rsid w:val="00C76282"/>
    <w:rsid w:val="00DA106F"/>
    <w:rsid w:val="00E045FB"/>
    <w:rsid w:val="00E6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8A9BE5-8E6C-4D9F-BBFD-C23296227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C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6B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6B1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95117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Маун</dc:creator>
  <cp:lastModifiedBy>User</cp:lastModifiedBy>
  <cp:revision>4</cp:revision>
  <cp:lastPrinted>2025-01-29T01:53:00Z</cp:lastPrinted>
  <dcterms:created xsi:type="dcterms:W3CDTF">2025-01-23T04:42:00Z</dcterms:created>
  <dcterms:modified xsi:type="dcterms:W3CDTF">2025-01-29T06:57:00Z</dcterms:modified>
</cp:coreProperties>
</file>